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E00A" w14:textId="77777777" w:rsidR="00363A15" w:rsidRDefault="00363A15">
      <w:pPr>
        <w:rPr>
          <w:b/>
          <w:sz w:val="24"/>
          <w:szCs w:val="24"/>
          <w:u w:val="single"/>
        </w:rPr>
      </w:pPr>
    </w:p>
    <w:p w14:paraId="342B542E" w14:textId="4B05E65A" w:rsidR="004A0878" w:rsidRDefault="008B3D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Phonics Questionnaire</w:t>
      </w:r>
    </w:p>
    <w:p w14:paraId="7D493FA0" w14:textId="77777777" w:rsidR="004A0878" w:rsidRDefault="004A0878">
      <w:pPr>
        <w:rPr>
          <w:b/>
          <w:sz w:val="24"/>
          <w:szCs w:val="24"/>
          <w:u w:val="single"/>
        </w:rPr>
      </w:pPr>
    </w:p>
    <w:p w14:paraId="7E1AD1EF" w14:textId="77777777" w:rsidR="004A0878" w:rsidRDefault="008B3DF6">
      <w:pPr>
        <w:ind w:left="-360" w:right="-360"/>
        <w:rPr>
          <w:b/>
          <w:sz w:val="24"/>
          <w:szCs w:val="24"/>
        </w:rPr>
      </w:pPr>
      <w:r>
        <w:rPr>
          <w:b/>
          <w:sz w:val="24"/>
          <w:szCs w:val="24"/>
        </w:rPr>
        <w:t>Answer the questions below as truthfully as you can. These questionnaires are completely anonymous. This gives you a chance to be entirely honest about your current feelings and confidence towards teaching phonics and therefore, we will be able to input us</w:t>
      </w:r>
      <w:r>
        <w:rPr>
          <w:b/>
          <w:sz w:val="24"/>
          <w:szCs w:val="24"/>
        </w:rPr>
        <w:t>eful and relevant training and CPD to support you as staff.</w:t>
      </w:r>
    </w:p>
    <w:p w14:paraId="65F4C4EB" w14:textId="77777777" w:rsidR="004A0878" w:rsidRDefault="004A0878">
      <w:pPr>
        <w:rPr>
          <w:b/>
          <w:sz w:val="24"/>
          <w:szCs w:val="24"/>
          <w:u w:val="single"/>
        </w:rPr>
      </w:pPr>
    </w:p>
    <w:p w14:paraId="7A335863" w14:textId="77777777" w:rsidR="004A0878" w:rsidRDefault="008B3DF6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Write one adjective that best describes your feelings towards/about teaching phonics…</w:t>
      </w:r>
    </w:p>
    <w:p w14:paraId="1ED2D92F" w14:textId="77777777" w:rsidR="004A0878" w:rsidRDefault="004A0878">
      <w:pPr>
        <w:ind w:left="720"/>
        <w:rPr>
          <w:b/>
          <w:sz w:val="24"/>
          <w:szCs w:val="24"/>
        </w:rPr>
      </w:pPr>
    </w:p>
    <w:p w14:paraId="19E2A66F" w14:textId="77777777" w:rsidR="004A0878" w:rsidRDefault="008B3DF6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2717B94E" w14:textId="77777777" w:rsidR="004A0878" w:rsidRDefault="004A0878">
      <w:pPr>
        <w:ind w:left="720"/>
        <w:rPr>
          <w:b/>
          <w:sz w:val="24"/>
          <w:szCs w:val="24"/>
        </w:rPr>
      </w:pPr>
    </w:p>
    <w:p w14:paraId="542CBC07" w14:textId="77777777" w:rsidR="004A0878" w:rsidRDefault="008B3DF6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you enjoy teaching phonics? Tick the box and give a few de</w:t>
      </w:r>
      <w:r>
        <w:rPr>
          <w:b/>
          <w:sz w:val="24"/>
          <w:szCs w:val="24"/>
        </w:rPr>
        <w:t>tails…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4575FF9" wp14:editId="5709B6E3">
            <wp:simplePos x="0" y="0"/>
            <wp:positionH relativeFrom="column">
              <wp:posOffset>895350</wp:posOffset>
            </wp:positionH>
            <wp:positionV relativeFrom="paragraph">
              <wp:posOffset>307814</wp:posOffset>
            </wp:positionV>
            <wp:extent cx="265980" cy="271890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980" cy="271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363873" w14:textId="77777777" w:rsidR="004A0878" w:rsidRDefault="004A0878">
      <w:pPr>
        <w:rPr>
          <w:b/>
          <w:sz w:val="24"/>
          <w:szCs w:val="24"/>
        </w:rPr>
      </w:pPr>
    </w:p>
    <w:p w14:paraId="622080CC" w14:textId="77777777" w:rsidR="004A0878" w:rsidRDefault="008B3DF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Yes    </w:t>
      </w:r>
    </w:p>
    <w:p w14:paraId="13F9F6F7" w14:textId="77777777" w:rsidR="004A0878" w:rsidRDefault="008B3D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AB9FDCE" wp14:editId="3C4A8B6C">
            <wp:simplePos x="0" y="0"/>
            <wp:positionH relativeFrom="column">
              <wp:posOffset>895350</wp:posOffset>
            </wp:positionH>
            <wp:positionV relativeFrom="paragraph">
              <wp:posOffset>141368</wp:posOffset>
            </wp:positionV>
            <wp:extent cx="265980" cy="271890"/>
            <wp:effectExtent l="0" t="0" r="0" b="0"/>
            <wp:wrapSquare wrapText="bothSides" distT="114300" distB="11430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980" cy="271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8427EF" w14:textId="77777777" w:rsidR="004A0878" w:rsidRDefault="008B3DF6">
      <w:pPr>
        <w:rPr>
          <w:sz w:val="24"/>
          <w:szCs w:val="24"/>
        </w:rPr>
      </w:pPr>
      <w:r>
        <w:rPr>
          <w:sz w:val="24"/>
          <w:szCs w:val="24"/>
        </w:rPr>
        <w:tab/>
        <w:t>No</w:t>
      </w:r>
    </w:p>
    <w:p w14:paraId="23FD0399" w14:textId="77777777" w:rsidR="004A0878" w:rsidRDefault="004A0878">
      <w:pPr>
        <w:rPr>
          <w:b/>
          <w:sz w:val="24"/>
          <w:szCs w:val="24"/>
        </w:rPr>
      </w:pPr>
    </w:p>
    <w:p w14:paraId="3C7FBD27" w14:textId="77777777" w:rsidR="004A0878" w:rsidRDefault="008B3DF6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</w:t>
      </w:r>
    </w:p>
    <w:p w14:paraId="0B886055" w14:textId="77777777" w:rsidR="004A0878" w:rsidRDefault="004A0878">
      <w:pPr>
        <w:rPr>
          <w:b/>
          <w:sz w:val="24"/>
          <w:szCs w:val="24"/>
        </w:rPr>
      </w:pPr>
    </w:p>
    <w:p w14:paraId="09E44438" w14:textId="77777777" w:rsidR="004A0878" w:rsidRDefault="008B3DF6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 a scale of 0 - 10, (0 - not confident and 10 - very confident) how confident do you feel when you</w:t>
      </w:r>
      <w:r>
        <w:rPr>
          <w:b/>
          <w:sz w:val="24"/>
          <w:szCs w:val="24"/>
        </w:rPr>
        <w:t xml:space="preserve"> are teaching phonics?</w:t>
      </w:r>
    </w:p>
    <w:p w14:paraId="1519D9AF" w14:textId="77777777" w:rsidR="004A0878" w:rsidRDefault="004A0878">
      <w:pPr>
        <w:ind w:left="720"/>
        <w:rPr>
          <w:b/>
          <w:sz w:val="24"/>
          <w:szCs w:val="24"/>
        </w:rPr>
      </w:pPr>
    </w:p>
    <w:p w14:paraId="1BC0D10A" w14:textId="77777777" w:rsidR="004A0878" w:rsidRDefault="008B3DF6">
      <w:pPr>
        <w:ind w:left="720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10</w:t>
      </w:r>
    </w:p>
    <w:p w14:paraId="4F202487" w14:textId="77777777" w:rsidR="004A0878" w:rsidRDefault="008B3DF6">
      <w:pPr>
        <w:ind w:left="-540"/>
        <w:rPr>
          <w:sz w:val="24"/>
          <w:szCs w:val="24"/>
        </w:rPr>
      </w:pPr>
      <w:r>
        <w:rPr>
          <w:sz w:val="24"/>
          <w:szCs w:val="24"/>
        </w:rPr>
        <w:t>not confident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 very confident</w:t>
      </w:r>
    </w:p>
    <w:p w14:paraId="1F263C37" w14:textId="77777777" w:rsidR="004A0878" w:rsidRDefault="004A0878">
      <w:pPr>
        <w:ind w:left="720"/>
        <w:rPr>
          <w:b/>
          <w:sz w:val="24"/>
          <w:szCs w:val="24"/>
        </w:rPr>
      </w:pPr>
    </w:p>
    <w:p w14:paraId="18E0D669" w14:textId="77777777" w:rsidR="004A0878" w:rsidRDefault="004A0878">
      <w:pPr>
        <w:ind w:left="720"/>
        <w:rPr>
          <w:b/>
          <w:sz w:val="24"/>
          <w:szCs w:val="24"/>
        </w:rPr>
      </w:pPr>
    </w:p>
    <w:p w14:paraId="048E381D" w14:textId="77777777" w:rsidR="004A0878" w:rsidRDefault="008B3DF6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a scale of 0 - 10, (0 - not confident and 10 - very confident) how confident do you feel using key phonics terminology within your lessons? </w:t>
      </w:r>
      <w:proofErr w:type="gramStart"/>
      <w:r>
        <w:rPr>
          <w:b/>
          <w:sz w:val="24"/>
          <w:szCs w:val="24"/>
        </w:rPr>
        <w:t>E.g.</w:t>
      </w:r>
      <w:proofErr w:type="gramEnd"/>
      <w:r>
        <w:rPr>
          <w:b/>
          <w:sz w:val="24"/>
          <w:szCs w:val="24"/>
        </w:rPr>
        <w:t xml:space="preserve"> phoneme, grap</w:t>
      </w:r>
      <w:r>
        <w:rPr>
          <w:b/>
          <w:sz w:val="24"/>
          <w:szCs w:val="24"/>
        </w:rPr>
        <w:t xml:space="preserve">heme, blend, sound out etc. </w:t>
      </w:r>
    </w:p>
    <w:p w14:paraId="5F0B6C54" w14:textId="77777777" w:rsidR="004A0878" w:rsidRDefault="004A0878">
      <w:pPr>
        <w:ind w:left="720"/>
        <w:rPr>
          <w:b/>
          <w:sz w:val="24"/>
          <w:szCs w:val="24"/>
        </w:rPr>
      </w:pPr>
    </w:p>
    <w:p w14:paraId="5447AA68" w14:textId="77777777" w:rsidR="004A0878" w:rsidRDefault="008B3DF6">
      <w:pPr>
        <w:ind w:left="720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10</w:t>
      </w:r>
    </w:p>
    <w:p w14:paraId="5C613417" w14:textId="77777777" w:rsidR="004A0878" w:rsidRDefault="008B3DF6">
      <w:pPr>
        <w:ind w:left="-540"/>
        <w:rPr>
          <w:sz w:val="24"/>
          <w:szCs w:val="24"/>
        </w:rPr>
      </w:pPr>
      <w:r>
        <w:rPr>
          <w:sz w:val="24"/>
          <w:szCs w:val="24"/>
        </w:rPr>
        <w:t>not confident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 very confident</w:t>
      </w:r>
    </w:p>
    <w:p w14:paraId="18184E2B" w14:textId="77777777" w:rsidR="004A0878" w:rsidRDefault="004A0878">
      <w:pPr>
        <w:ind w:left="-540"/>
        <w:rPr>
          <w:sz w:val="24"/>
          <w:szCs w:val="24"/>
        </w:rPr>
      </w:pPr>
    </w:p>
    <w:p w14:paraId="777B8C1A" w14:textId="77777777" w:rsidR="004A0878" w:rsidRDefault="004A0878">
      <w:pPr>
        <w:ind w:left="720"/>
        <w:rPr>
          <w:b/>
          <w:sz w:val="24"/>
          <w:szCs w:val="24"/>
        </w:rPr>
      </w:pPr>
    </w:p>
    <w:p w14:paraId="59BAC265" w14:textId="77777777" w:rsidR="004A0878" w:rsidRDefault="008B3DF6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would you describe your own phonics subject knowledge? Tick the box next to the statement that best describes you.</w:t>
      </w:r>
    </w:p>
    <w:p w14:paraId="6CC08DC1" w14:textId="77777777" w:rsidR="004A0878" w:rsidRDefault="004A0878">
      <w:pPr>
        <w:rPr>
          <w:sz w:val="24"/>
          <w:szCs w:val="24"/>
        </w:rPr>
      </w:pPr>
    </w:p>
    <w:p w14:paraId="320B28FD" w14:textId="77777777" w:rsidR="004A0878" w:rsidRDefault="008B3DF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have good phonics subject knowledge. I know the key terminology and can describe key aspects of phonics with the correct vocabulary. I</w:t>
      </w:r>
      <w:r>
        <w:rPr>
          <w:sz w:val="24"/>
          <w:szCs w:val="24"/>
        </w:rPr>
        <w:t xml:space="preserve"> feel confident when pronouncing the sounds and know and use a range of phonics strategies for reading and spelling in my lessons. 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12D381EF" wp14:editId="572C5D2E">
            <wp:simplePos x="0" y="0"/>
            <wp:positionH relativeFrom="column">
              <wp:posOffset>5943600</wp:posOffset>
            </wp:positionH>
            <wp:positionV relativeFrom="paragraph">
              <wp:posOffset>180975</wp:posOffset>
            </wp:positionV>
            <wp:extent cx="265980" cy="271890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980" cy="271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303FC2" w14:textId="77777777" w:rsidR="004A0878" w:rsidRDefault="004A0878">
      <w:pPr>
        <w:rPr>
          <w:sz w:val="24"/>
          <w:szCs w:val="24"/>
        </w:rPr>
      </w:pPr>
    </w:p>
    <w:p w14:paraId="630AEB1D" w14:textId="77777777" w:rsidR="004A0878" w:rsidRDefault="008B3DF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My phonics subject knowledge is ok. I know some key terminology to use when describing key aspects of phonics. I can prono</w:t>
      </w:r>
      <w:r>
        <w:rPr>
          <w:sz w:val="24"/>
          <w:szCs w:val="24"/>
        </w:rPr>
        <w:t>unce most of the sounds correctly and use some phonics strategies for reading and spelling in my lessons.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5BFF7FC2" wp14:editId="73D50B57">
            <wp:simplePos x="0" y="0"/>
            <wp:positionH relativeFrom="column">
              <wp:posOffset>5943600</wp:posOffset>
            </wp:positionH>
            <wp:positionV relativeFrom="paragraph">
              <wp:posOffset>166446</wp:posOffset>
            </wp:positionV>
            <wp:extent cx="265980" cy="271890"/>
            <wp:effectExtent l="0" t="0" r="0" b="0"/>
            <wp:wrapSquare wrapText="bothSides" distT="114300" distB="11430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980" cy="271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EA9845" w14:textId="77777777" w:rsidR="004A0878" w:rsidRDefault="004A0878">
      <w:pPr>
        <w:rPr>
          <w:sz w:val="24"/>
          <w:szCs w:val="24"/>
        </w:rPr>
      </w:pPr>
    </w:p>
    <w:p w14:paraId="26E055A7" w14:textId="77777777" w:rsidR="004A0878" w:rsidRDefault="008B3DF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My subject knowledge of phonics could be better. I am unsure of the key terminology to use when teaching phonics. I am unsure about pronouncing some</w:t>
      </w:r>
      <w:r>
        <w:rPr>
          <w:sz w:val="24"/>
          <w:szCs w:val="24"/>
        </w:rPr>
        <w:t xml:space="preserve"> of the sounds and I am unsure which phonics strategies to use for reading and spelling in my lessons. </w:t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4F210EF4" wp14:editId="42477457">
            <wp:simplePos x="0" y="0"/>
            <wp:positionH relativeFrom="column">
              <wp:posOffset>5943600</wp:posOffset>
            </wp:positionH>
            <wp:positionV relativeFrom="paragraph">
              <wp:posOffset>200025</wp:posOffset>
            </wp:positionV>
            <wp:extent cx="265980" cy="271890"/>
            <wp:effectExtent l="0" t="0" r="0" b="0"/>
            <wp:wrapSquare wrapText="bothSides" distT="114300" distB="114300" distL="114300" distR="11430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980" cy="271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429F32" w14:textId="77777777" w:rsidR="004A0878" w:rsidRDefault="004A0878">
      <w:pPr>
        <w:ind w:left="720"/>
        <w:rPr>
          <w:sz w:val="24"/>
          <w:szCs w:val="24"/>
        </w:rPr>
      </w:pPr>
    </w:p>
    <w:p w14:paraId="21E1E522" w14:textId="77777777" w:rsidR="004A0878" w:rsidRDefault="004A0878">
      <w:pPr>
        <w:ind w:left="-90"/>
        <w:rPr>
          <w:b/>
          <w:sz w:val="24"/>
          <w:szCs w:val="24"/>
        </w:rPr>
      </w:pPr>
    </w:p>
    <w:p w14:paraId="72200405" w14:textId="77777777" w:rsidR="004A0878" w:rsidRDefault="008B3DF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What would you like in terms of support with regards to developing your phonics subject knowledge and phonics teaching further?</w:t>
      </w:r>
    </w:p>
    <w:p w14:paraId="51471645" w14:textId="77777777" w:rsidR="004A0878" w:rsidRDefault="004A0878">
      <w:pPr>
        <w:rPr>
          <w:b/>
          <w:sz w:val="24"/>
          <w:szCs w:val="24"/>
        </w:rPr>
      </w:pPr>
    </w:p>
    <w:p w14:paraId="2F2E48FB" w14:textId="77777777" w:rsidR="004A0878" w:rsidRDefault="008B3DF6">
      <w:pPr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4A47154E" wp14:editId="24093A2A">
            <wp:simplePos x="0" y="0"/>
            <wp:positionH relativeFrom="column">
              <wp:posOffset>2752725</wp:posOffset>
            </wp:positionH>
            <wp:positionV relativeFrom="paragraph">
              <wp:posOffset>123825</wp:posOffset>
            </wp:positionV>
            <wp:extent cx="265980" cy="271890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980" cy="271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B29EF3" w14:textId="77777777" w:rsidR="004A0878" w:rsidRDefault="008B3DF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In-school CPD i</w:t>
      </w:r>
      <w:r>
        <w:rPr>
          <w:sz w:val="24"/>
          <w:szCs w:val="24"/>
        </w:rPr>
        <w:t xml:space="preserve">n staff meetings </w:t>
      </w:r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11091528" wp14:editId="247D6657">
            <wp:simplePos x="0" y="0"/>
            <wp:positionH relativeFrom="column">
              <wp:posOffset>3209925</wp:posOffset>
            </wp:positionH>
            <wp:positionV relativeFrom="paragraph">
              <wp:posOffset>296782</wp:posOffset>
            </wp:positionV>
            <wp:extent cx="265980" cy="27189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980" cy="271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889AFB" w14:textId="77777777" w:rsidR="004A0878" w:rsidRDefault="004A0878">
      <w:pPr>
        <w:ind w:left="720"/>
        <w:rPr>
          <w:sz w:val="24"/>
          <w:szCs w:val="24"/>
        </w:rPr>
      </w:pPr>
    </w:p>
    <w:p w14:paraId="5BAE6CB1" w14:textId="77777777" w:rsidR="004A0878" w:rsidRDefault="008B3DF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Phonics trainer to conduct staff training </w:t>
      </w: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79CBE407" wp14:editId="1DF7EB3D">
            <wp:simplePos x="0" y="0"/>
            <wp:positionH relativeFrom="column">
              <wp:posOffset>4819650</wp:posOffset>
            </wp:positionH>
            <wp:positionV relativeFrom="paragraph">
              <wp:posOffset>304800</wp:posOffset>
            </wp:positionV>
            <wp:extent cx="265980" cy="271890"/>
            <wp:effectExtent l="0" t="0" r="0" b="0"/>
            <wp:wrapSquare wrapText="bothSides" distT="114300" distB="11430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980" cy="271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8CB684" w14:textId="77777777" w:rsidR="004A0878" w:rsidRDefault="004A0878">
      <w:pPr>
        <w:rPr>
          <w:sz w:val="24"/>
          <w:szCs w:val="24"/>
        </w:rPr>
      </w:pPr>
    </w:p>
    <w:p w14:paraId="2A42B53B" w14:textId="77777777" w:rsidR="004A0878" w:rsidRDefault="008B3DF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Observe examples of good phonics teaching practice in school</w:t>
      </w:r>
    </w:p>
    <w:p w14:paraId="5C2F52A7" w14:textId="77777777" w:rsidR="004A0878" w:rsidRDefault="008B3DF6">
      <w:pPr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4B083F07" wp14:editId="1666CE68">
            <wp:simplePos x="0" y="0"/>
            <wp:positionH relativeFrom="column">
              <wp:posOffset>4886325</wp:posOffset>
            </wp:positionH>
            <wp:positionV relativeFrom="paragraph">
              <wp:posOffset>133350</wp:posOffset>
            </wp:positionV>
            <wp:extent cx="265980" cy="271890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980" cy="271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82AFAE" w14:textId="77777777" w:rsidR="004A0878" w:rsidRDefault="008B3DF6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Observe phonics consultant teaching phonics lessons in school</w:t>
      </w:r>
    </w:p>
    <w:p w14:paraId="169A65FA" w14:textId="77777777" w:rsidR="004A0878" w:rsidRDefault="008B3DF6">
      <w:pPr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01091D9D" wp14:editId="55C1BB7E">
            <wp:simplePos x="0" y="0"/>
            <wp:positionH relativeFrom="column">
              <wp:posOffset>5238750</wp:posOffset>
            </wp:positionH>
            <wp:positionV relativeFrom="paragraph">
              <wp:posOffset>142875</wp:posOffset>
            </wp:positionV>
            <wp:extent cx="265980" cy="271890"/>
            <wp:effectExtent l="0" t="0" r="0" b="0"/>
            <wp:wrapSquare wrapText="bothSides" distT="114300" distB="11430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980" cy="271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46F167" w14:textId="77777777" w:rsidR="004A0878" w:rsidRDefault="008B3DF6">
      <w:pPr>
        <w:numPr>
          <w:ilvl w:val="0"/>
          <w:numId w:val="1"/>
        </w:numPr>
        <w:ind w:right="-540"/>
        <w:rPr>
          <w:sz w:val="24"/>
          <w:szCs w:val="24"/>
        </w:rPr>
      </w:pPr>
      <w:r>
        <w:rPr>
          <w:sz w:val="24"/>
          <w:szCs w:val="24"/>
        </w:rPr>
        <w:t>More staff meetings around phonics subject knowledge refreshers</w:t>
      </w:r>
    </w:p>
    <w:p w14:paraId="08A7BE22" w14:textId="77777777" w:rsidR="004A0878" w:rsidRDefault="008B3DF6">
      <w:pPr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0442B81B" wp14:editId="0E9D8EE5">
            <wp:simplePos x="0" y="0"/>
            <wp:positionH relativeFrom="column">
              <wp:posOffset>2571750</wp:posOffset>
            </wp:positionH>
            <wp:positionV relativeFrom="paragraph">
              <wp:posOffset>120811</wp:posOffset>
            </wp:positionV>
            <wp:extent cx="265980" cy="27189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980" cy="271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35DD4B" w14:textId="77777777" w:rsidR="004A0878" w:rsidRDefault="008B3DF6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- please provide details ________________________________________________________________________________________________________________________________</w:t>
      </w:r>
    </w:p>
    <w:p w14:paraId="7B774FE6" w14:textId="77777777" w:rsidR="004A0878" w:rsidRDefault="004A0878">
      <w:pPr>
        <w:ind w:left="180" w:hanging="360"/>
        <w:rPr>
          <w:b/>
          <w:sz w:val="24"/>
          <w:szCs w:val="24"/>
          <w:u w:val="single"/>
        </w:rPr>
      </w:pPr>
    </w:p>
    <w:p w14:paraId="2B41199A" w14:textId="77777777" w:rsidR="004A0878" w:rsidRDefault="008B3DF6">
      <w:pPr>
        <w:ind w:left="1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6.  Is there anything else you would like to mention or add regarding phonics in our school?</w:t>
      </w:r>
    </w:p>
    <w:p w14:paraId="7B7FE3E9" w14:textId="77777777" w:rsidR="004A0878" w:rsidRDefault="008B3DF6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</w:t>
      </w:r>
    </w:p>
    <w:sectPr w:rsidR="004A0878">
      <w:headerReference w:type="default" r:id="rId8"/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E7E4" w14:textId="77777777" w:rsidR="008B3DF6" w:rsidRDefault="008B3DF6" w:rsidP="00363A15">
      <w:pPr>
        <w:spacing w:line="240" w:lineRule="auto"/>
      </w:pPr>
      <w:r>
        <w:separator/>
      </w:r>
    </w:p>
  </w:endnote>
  <w:endnote w:type="continuationSeparator" w:id="0">
    <w:p w14:paraId="064B08BC" w14:textId="77777777" w:rsidR="008B3DF6" w:rsidRDefault="008B3DF6" w:rsidP="00363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6E20" w14:textId="77777777" w:rsidR="008B3DF6" w:rsidRDefault="008B3DF6" w:rsidP="00363A15">
      <w:pPr>
        <w:spacing w:line="240" w:lineRule="auto"/>
      </w:pPr>
      <w:r>
        <w:separator/>
      </w:r>
    </w:p>
  </w:footnote>
  <w:footnote w:type="continuationSeparator" w:id="0">
    <w:p w14:paraId="453844B4" w14:textId="77777777" w:rsidR="008B3DF6" w:rsidRDefault="008B3DF6" w:rsidP="00363A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E95B" w14:textId="51684F02" w:rsidR="00363A15" w:rsidRDefault="00363A15">
    <w:pPr>
      <w:pStyle w:val="Header"/>
    </w:pPr>
    <w:r>
      <w:rPr>
        <w:noProof/>
      </w:rPr>
      <w:drawing>
        <wp:inline distT="0" distB="0" distL="0" distR="0" wp14:anchorId="29ABDF69" wp14:editId="0A6F4EF0">
          <wp:extent cx="1153683" cy="384561"/>
          <wp:effectExtent l="0" t="0" r="0" b="0"/>
          <wp:docPr id="12" name="Picture 1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476" cy="393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6EF249" w14:textId="77777777" w:rsidR="00363A15" w:rsidRDefault="00363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074"/>
    <w:multiLevelType w:val="multilevel"/>
    <w:tmpl w:val="FA285D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C14BEB"/>
    <w:multiLevelType w:val="multilevel"/>
    <w:tmpl w:val="832C8D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E60EA3"/>
    <w:multiLevelType w:val="multilevel"/>
    <w:tmpl w:val="82F430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5503FE"/>
    <w:multiLevelType w:val="multilevel"/>
    <w:tmpl w:val="8C2E3B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9103C6"/>
    <w:multiLevelType w:val="multilevel"/>
    <w:tmpl w:val="FFACF8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536055"/>
    <w:multiLevelType w:val="multilevel"/>
    <w:tmpl w:val="C232A3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24C2A1F"/>
    <w:multiLevelType w:val="multilevel"/>
    <w:tmpl w:val="23C4A1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5907E0"/>
    <w:multiLevelType w:val="multilevel"/>
    <w:tmpl w:val="7840A9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78"/>
    <w:rsid w:val="00363A15"/>
    <w:rsid w:val="004A0878"/>
    <w:rsid w:val="008B3DF6"/>
    <w:rsid w:val="00C8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9E670"/>
  <w15:docId w15:val="{E9E5984C-0B7C-FF41-B33D-54EF370C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63A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A15"/>
  </w:style>
  <w:style w:type="paragraph" w:styleId="Footer">
    <w:name w:val="footer"/>
    <w:basedOn w:val="Normal"/>
    <w:link w:val="FooterChar"/>
    <w:uiPriority w:val="99"/>
    <w:unhideWhenUsed/>
    <w:rsid w:val="00363A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Abigail Steel, Education Consultant Trainer and Writer</cp:lastModifiedBy>
  <cp:revision>3</cp:revision>
  <cp:lastPrinted>2022-02-02T18:32:00Z</cp:lastPrinted>
  <dcterms:created xsi:type="dcterms:W3CDTF">2022-02-02T18:33:00Z</dcterms:created>
  <dcterms:modified xsi:type="dcterms:W3CDTF">2022-02-02T18:34:00Z</dcterms:modified>
</cp:coreProperties>
</file>